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body>
    <w:tbl>
      <w:tblPr>
        <w:tblW w:w="157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left w:w="99" w:type="dxa"/>
          <w:right w:w="99" w:type="dxa"/>
        </w:tblCellMar>
        <w:tblLook w:val="0000" w:firstRow="0" w:lastRow="0" w:firstColumn="0" w:lastColumn="0" w:noHBand="0" w:noVBand="0"/>
      </w:tblPr>
      <w:tblGrid>
        <w:gridCol w:w="3959"/>
        <w:gridCol w:w="2551"/>
        <w:gridCol w:w="4395"/>
        <w:gridCol w:w="2835"/>
        <w:gridCol w:w="1985"/>
      </w:tblGrid>
      <w:tr w:rsidRPr="000047BE" w:rsidR="003763C0" w:rsidTr="00B802F3" w14:paraId="678D9774" w14:textId="77777777">
        <w:trPr>
          <w:cantSplit/>
          <w:trHeight w:val="405"/>
          <w:jc w:val="center"/>
        </w:trPr>
        <w:tc>
          <w:tcPr>
            <w:tcW w:w="3959" w:type="dxa"/>
            <w:shd w:val="clear" w:color="auto" w:fill="C0C0C0"/>
          </w:tcPr>
          <w:p w:rsidRPr="00B802F3" w:rsidR="003763C0" w:rsidP="003763C0" w:rsidRDefault="003763C0" w14:paraId="64FC3BB8" w14:textId="77777777">
            <w:pPr>
              <w:jc w:val="center"/>
              <w:rPr>
                <w:sz w:val="22"/>
                <w:szCs w:val="22"/>
              </w:rPr>
            </w:pPr>
            <w:r w:rsidRPr="00B802F3">
              <w:rPr>
                <w:noProof/>
                <w:sz w:val="22"/>
                <w:szCs w:val="22"/>
              </w:rPr>
              <mc:AlternateContent>
                <mc:Choice Requires="wps">
                  <w:drawing>
                    <wp:anchor distT="0" distB="0" distL="114300" distR="114300" simplePos="0" relativeHeight="251659264" behindDoc="0" locked="0" layoutInCell="1" allowOverlap="1" wp14:anchorId="2DE0C446" wp14:editId="22D676AA">
                      <wp:simplePos x="0" y="0"/>
                      <wp:positionH relativeFrom="column">
                        <wp:posOffset>3554730</wp:posOffset>
                      </wp:positionH>
                      <wp:positionV relativeFrom="paragraph">
                        <wp:posOffset>-424815</wp:posOffset>
                      </wp:positionV>
                      <wp:extent cx="2371725" cy="409575"/>
                      <wp:effectExtent l="1905" t="3810" r="0" b="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409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763C0" w:rsidRDefault="003763C0" w14:paraId="6B7D7CA0" w14:textId="77777777">
                                  <w:pPr>
                                    <w:rPr>
                                      <w:w w:val="200"/>
                                      <w:sz w:val="40"/>
                                    </w:rPr>
                                  </w:pPr>
                                  <w:r>
                                    <w:rPr>
                                      <w:rFonts w:hint="eastAsia"/>
                                      <w:w w:val="200"/>
                                      <w:sz w:val="40"/>
                                    </w:rPr>
                                    <w:t>品質目標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2DE0C446">
                      <v:stroke joinstyle="miter"/>
                      <v:path gradientshapeok="t" o:connecttype="rect"/>
                    </v:shapetype>
                    <v:shape id="Text Box 9" style="position:absolute;left:0;text-align:left;margin-left:279.9pt;margin-top:-33.45pt;width:186.75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">
                      <v:textbox>
                        <w:txbxContent>
                          <w:p w:rsidR="003763C0" w:rsidRDefault="003763C0" w14:paraId="6B7D7CA0" w14:textId="77777777">
                            <w:pPr>
                              <w:rPr>
                                <w:w w:val="200"/>
                                <w:sz w:val="40"/>
                              </w:rPr>
                            </w:pPr>
                            <w:r>
                              <w:rPr>
                                <w:rFonts w:hint="eastAsia"/>
                                <w:w w:val="200"/>
                                <w:sz w:val="40"/>
                              </w:rPr>
                              <w:t>品質目標</w:t>
                            </w:r>
                          </w:p>
                        </w:txbxContent>
                      </v:textbox>
                    </v:shape>
                  </w:pict>
                </mc:Fallback>
              </mc:AlternateContent>
            </w:r>
            <w:r w:rsidRPr="00B802F3">
              <w:rPr>
                <w:rFonts w:hint="eastAsia"/>
                <w:sz w:val="22"/>
                <w:szCs w:val="22"/>
              </w:rPr>
              <w:t>項　目／テーマ</w:t>
            </w:r>
          </w:p>
        </w:tc>
        <w:tc>
          <w:tcPr>
            <w:tcW w:w="6946" w:type="dxa"/>
            <w:gridSpan w:val="2"/>
            <w:shd w:val="clear" w:color="auto" w:fill="C0C0C0"/>
          </w:tcPr>
          <w:p w:rsidRPr="00B802F3" w:rsidR="003763C0" w:rsidP="003763C0" w:rsidRDefault="003763C0" w14:paraId="3B8BE4E6" w14:textId="77777777">
            <w:pPr>
              <w:jc w:val="center"/>
              <w:rPr>
                <w:sz w:val="22"/>
                <w:szCs w:val="22"/>
              </w:rPr>
            </w:pPr>
            <w:r w:rsidRPr="00B802F3">
              <w:rPr>
                <w:rFonts w:hint="eastAsia"/>
                <w:sz w:val="22"/>
                <w:szCs w:val="22"/>
              </w:rPr>
              <w:t>目標値・達成するための具体策</w:t>
            </w:r>
          </w:p>
        </w:tc>
        <w:tc>
          <w:tcPr>
            <w:tcW w:w="2835" w:type="dxa"/>
            <w:shd w:val="clear" w:color="auto" w:fill="C0C0C0"/>
          </w:tcPr>
          <w:p w:rsidR="00B802F3" w:rsidP="003763C0" w:rsidRDefault="003763C0" w14:paraId="00D92A58" w14:textId="77777777">
            <w:pPr>
              <w:jc w:val="center"/>
              <w:rPr>
                <w:rFonts w:ascii="ＭＳ Ｐゴシック" w:hAnsi="ＭＳ 明朝" w:eastAsia="ＭＳ Ｐゴシック"/>
                <w:sz w:val="22"/>
                <w:szCs w:val="22"/>
              </w:rPr>
            </w:pPr>
            <w:r w:rsidRPr="00B802F3">
              <w:rPr>
                <w:rFonts w:hint="eastAsia" w:ascii="ＭＳ Ｐゴシック" w:hAnsi="ＭＳ 明朝" w:eastAsia="ＭＳ Ｐゴシック"/>
                <w:sz w:val="22"/>
                <w:szCs w:val="22"/>
              </w:rPr>
              <w:t>目標（テーマ）に対する</w:t>
            </w:r>
          </w:p>
          <w:p w:rsidRPr="00B802F3" w:rsidR="003763C0" w:rsidP="003763C0" w:rsidRDefault="003763C0" w14:paraId="263A1CD4" w14:textId="77777777">
            <w:pPr>
              <w:jc w:val="center"/>
              <w:rPr>
                <w:sz w:val="22"/>
                <w:szCs w:val="22"/>
              </w:rPr>
            </w:pPr>
            <w:r w:rsidRPr="00B802F3">
              <w:rPr>
                <w:rFonts w:hint="eastAsia" w:ascii="ＭＳ Ｐゴシック" w:hAnsi="ＭＳ 明朝" w:eastAsia="ＭＳ Ｐゴシック"/>
                <w:sz w:val="22"/>
                <w:szCs w:val="22"/>
              </w:rPr>
              <w:t>実施結果</w:t>
            </w:r>
          </w:p>
        </w:tc>
        <w:tc>
          <w:tcPr>
            <w:tcW w:w="1985" w:type="dxa"/>
            <w:shd w:val="clear" w:color="auto" w:fill="C0C0C0"/>
          </w:tcPr>
          <w:p w:rsidRPr="00B802F3" w:rsidR="003763C0" w:rsidP="003763C0" w:rsidRDefault="003763C0" w14:paraId="1E70C6F6" w14:textId="77777777">
            <w:pPr>
              <w:jc w:val="center"/>
              <w:rPr>
                <w:sz w:val="22"/>
                <w:szCs w:val="22"/>
              </w:rPr>
            </w:pPr>
            <w:r w:rsidRPr="00B802F3">
              <w:rPr>
                <w:rFonts w:hint="eastAsia"/>
                <w:sz w:val="22"/>
                <w:szCs w:val="22"/>
              </w:rPr>
              <w:t>達成度／対策</w:t>
            </w:r>
          </w:p>
        </w:tc>
      </w:tr>
      <w:tr w:rsidR="0024321A" w:rsidTr="00B802F3" w14:paraId="692CF3E2" w14:textId="77777777">
        <w:trPr>
          <w:cantSplit/>
          <w:trHeight w:val="4907"/>
          <w:jc w:val="center"/>
        </w:trPr>
        <w:tc>
          <w:tcPr>
            <w:tcW w:w="3959" w:type="dxa"/>
            <w:tcBorders>
              <w:bottom w:val="single" w:color="auto" w:sz="8" w:space="0"/>
            </w:tcBorders>
          </w:tcPr>
          <w:p w:rsidRPr="008E7593" w:rsidR="00A500CA" w:rsidP="0024321A" w:rsidRDefault="00A500CA" w14:paraId="7EC3B1D9" w14:textId="2B859A7A">
            <w:pPr>
              <w:rPr>
                <w:rFonts w:ascii="ＭＳ ゴシック" w:hAnsi="ＭＳ ゴシック"/>
                <w:sz w:val="18"/>
                <w:szCs w:val="28"/>
              </w:rPr>
            </w:pPr>
          </w:p>
        </w:tc>
        <w:tc>
          <w:tcPr>
            <w:tcW w:w="2551" w:type="dxa"/>
            <w:tcBorders>
              <w:bottom w:val="single" w:color="auto" w:sz="8" w:space="0"/>
              <w:right w:val="single" w:color="auto" w:sz="4" w:space="0"/>
            </w:tcBorders>
          </w:tcPr>
          <w:p w:rsidRPr="00A500CA" w:rsidR="0024321A" w:rsidP="00E27CC4" w:rsidRDefault="0024321A" w14:paraId="02CAE1E1" w14:textId="2C453517">
            <w:pPr>
              <w:rPr>
                <w:sz w:val="20"/>
                <w:szCs w:val="20"/>
              </w:rPr>
            </w:pPr>
            <w:r w:rsidRPr="00A500CA">
              <w:rPr>
                <w:rFonts w:hint="eastAsia"/>
                <w:sz w:val="20"/>
                <w:szCs w:val="32"/>
              </w:rPr>
              <w:t>目標値：</w:t>
            </w:r>
            <w:r w:rsidRPr="00A500CA" w:rsidR="00E27CC4">
              <w:rPr>
                <w:sz w:val="20"/>
                <w:szCs w:val="20"/>
              </w:rPr>
              <w:t xml:space="preserve"> </w:t>
            </w:r>
          </w:p>
          <w:p w:rsidRPr="008E7593" w:rsidR="00A500CA" w:rsidP="008E7593" w:rsidRDefault="00A500CA" w14:paraId="51A28708" w14:textId="137A0164">
            <w:pPr>
              <w:jc w:val="left"/>
              <w:rPr>
                <w:sz w:val="18"/>
                <w:szCs w:val="28"/>
              </w:rPr>
            </w:pPr>
          </w:p>
        </w:tc>
        <w:tc>
          <w:tcPr>
            <w:tcW w:w="4395" w:type="dxa"/>
            <w:tcBorders>
              <w:left w:val="single" w:color="auto" w:sz="4" w:space="0"/>
              <w:bottom w:val="single" w:color="auto" w:sz="8" w:space="0"/>
            </w:tcBorders>
          </w:tcPr>
          <w:p w:rsidRPr="00A500CA" w:rsidR="0024321A" w:rsidP="0024321A" w:rsidRDefault="0024321A" w14:paraId="63232707" w14:textId="77777777">
            <w:pPr>
              <w:rPr>
                <w:sz w:val="20"/>
                <w:szCs w:val="28"/>
              </w:rPr>
            </w:pPr>
            <w:r w:rsidRPr="00A500CA">
              <w:rPr>
                <w:rFonts w:hint="eastAsia"/>
                <w:sz w:val="20"/>
                <w:szCs w:val="28"/>
              </w:rPr>
              <w:t>具体策</w:t>
            </w:r>
          </w:p>
          <w:p w:rsidRPr="00A500CA" w:rsidR="00A500CA" w:rsidP="00661ADA" w:rsidRDefault="00A500CA" w14:paraId="70538D78" w14:textId="4A9404B6">
            <w:pPr>
              <w:rPr>
                <w:sz w:val="18"/>
              </w:rPr>
            </w:pPr>
          </w:p>
        </w:tc>
        <w:tc>
          <w:tcPr>
            <w:tcW w:w="2835" w:type="dxa"/>
            <w:tcBorders>
              <w:bottom w:val="single" w:color="auto" w:sz="8" w:space="0"/>
            </w:tcBorders>
          </w:tcPr>
          <w:p w:rsidRPr="00726E10" w:rsidR="00AA31AC" w:rsidP="0024321A" w:rsidRDefault="00AA31AC" w14:paraId="6188F675" w14:textId="055AC17F">
            <w:pPr>
              <w:jc w:val="left"/>
              <w:rPr>
                <w:rFonts w:ascii="Arial" w:hAnsi="Arial"/>
                <w:sz w:val="16"/>
                <w:lang w:val="vi-VN"/>
              </w:rPr>
            </w:pPr>
          </w:p>
        </w:tc>
        <w:tc>
          <w:tcPr>
            <w:tcW w:w="1985" w:type="dxa"/>
            <w:tcBorders>
              <w:bottom w:val="single" w:color="auto" w:sz="8" w:space="0"/>
            </w:tcBorders>
          </w:tcPr>
          <w:p w:rsidRPr="00EC4680" w:rsidR="008D11F9" w:rsidP="0024321A" w:rsidRDefault="008D11F9" w14:paraId="7A88B24B" w14:textId="05BDE1E8">
            <w:pPr>
              <w:rPr>
                <w:rFonts w:asciiTheme="minorEastAsia" w:hAnsiTheme="minorEastAsia" w:eastAsiaTheme="minorEastAsia"/>
                <w:sz w:val="16"/>
                <w:szCs w:val="16"/>
              </w:rPr>
            </w:pPr>
          </w:p>
        </w:tc>
      </w:tr>
      <w:tr w:rsidR="003763C0" w:rsidTr="00B802F3" w14:paraId="450348AB" w14:textId="77777777">
        <w:trPr>
          <w:cantSplit/>
          <w:trHeight w:val="1268"/>
          <w:jc w:val="center"/>
        </w:trPr>
        <w:tc>
          <w:tcPr>
            <w:tcW w:w="3959" w:type="dxa"/>
            <w:tcBorders>
              <w:bottom w:val="single" w:color="auto" w:sz="4" w:space="0"/>
            </w:tcBorders>
          </w:tcPr>
          <w:p w:rsidRPr="00A500CA" w:rsidR="003763C0" w:rsidP="003763C0" w:rsidRDefault="003763C0" w14:paraId="7C95230D" w14:textId="77777777">
            <w:pPr>
              <w:rPr>
                <w:rFonts w:ascii="ＭＳ ゴシック" w:hAnsi="ＭＳ ゴシック"/>
                <w:sz w:val="20"/>
              </w:rPr>
            </w:pPr>
            <w:r w:rsidRPr="00A500CA">
              <w:rPr>
                <w:rFonts w:hint="eastAsia" w:ascii="ＭＳ ゴシック" w:hAnsi="ＭＳ ゴシック"/>
                <w:sz w:val="20"/>
              </w:rPr>
              <w:t>☐改善</w:t>
            </w:r>
          </w:p>
          <w:p w:rsidRPr="008E7593" w:rsidR="003763C0" w:rsidP="003763C0" w:rsidRDefault="003763C0" w14:paraId="4E94800B" w14:textId="3F84046D">
            <w:pPr>
              <w:rPr>
                <w:rFonts w:ascii="ＭＳ ゴシック" w:hAnsi="ＭＳ ゴシック"/>
                <w:sz w:val="18"/>
                <w:szCs w:val="28"/>
              </w:rPr>
            </w:pPr>
          </w:p>
        </w:tc>
        <w:tc>
          <w:tcPr>
            <w:tcW w:w="2551" w:type="dxa"/>
            <w:tcBorders>
              <w:bottom w:val="single" w:color="auto" w:sz="4" w:space="0"/>
              <w:right w:val="single" w:color="auto" w:sz="4" w:space="0"/>
            </w:tcBorders>
          </w:tcPr>
          <w:p w:rsidR="003763C0" w:rsidP="003763C0" w:rsidRDefault="003763C0" w14:paraId="3200F3CF" w14:textId="77777777">
            <w:pPr>
              <w:rPr>
                <w:sz w:val="18"/>
              </w:rPr>
            </w:pPr>
            <w:r w:rsidRPr="00695F48">
              <w:rPr>
                <w:rFonts w:hint="eastAsia"/>
                <w:sz w:val="18"/>
              </w:rPr>
              <w:t>目標値：</w:t>
            </w:r>
          </w:p>
          <w:p w:rsidRPr="008E7593" w:rsidR="003763C0" w:rsidP="003763C0" w:rsidRDefault="003763C0" w14:paraId="633E572E" w14:textId="190DD397">
            <w:pPr>
              <w:rPr>
                <w:sz w:val="18"/>
                <w:szCs w:val="28"/>
              </w:rPr>
            </w:pPr>
          </w:p>
        </w:tc>
        <w:tc>
          <w:tcPr>
            <w:tcW w:w="4395" w:type="dxa"/>
            <w:tcBorders>
              <w:left w:val="single" w:color="auto" w:sz="4" w:space="0"/>
              <w:bottom w:val="single" w:color="auto" w:sz="4" w:space="0"/>
            </w:tcBorders>
          </w:tcPr>
          <w:p w:rsidRPr="00695F48" w:rsidR="003763C0" w:rsidP="003763C0" w:rsidRDefault="003763C0" w14:paraId="69A367C9" w14:textId="77777777">
            <w:pPr>
              <w:rPr>
                <w:sz w:val="18"/>
              </w:rPr>
            </w:pPr>
            <w:r w:rsidRPr="00695F48">
              <w:rPr>
                <w:rFonts w:hint="eastAsia"/>
                <w:sz w:val="18"/>
              </w:rPr>
              <w:t>具体策</w:t>
            </w:r>
          </w:p>
          <w:p w:rsidRPr="00695F48" w:rsidR="00661ADA" w:rsidP="003763C0" w:rsidRDefault="00661ADA" w14:paraId="49A88CCE" w14:textId="427AF7CF">
            <w:pPr>
              <w:rPr>
                <w:sz w:val="18"/>
              </w:rPr>
            </w:pPr>
          </w:p>
        </w:tc>
        <w:tc>
          <w:tcPr>
            <w:tcW w:w="2835" w:type="dxa"/>
            <w:tcBorders>
              <w:bottom w:val="single" w:color="auto" w:sz="4" w:space="0"/>
            </w:tcBorders>
          </w:tcPr>
          <w:p w:rsidRPr="00E95372" w:rsidR="002B0354" w:rsidP="003763C0" w:rsidRDefault="002B0354" w14:paraId="7130F45C" w14:textId="0281A3A2">
            <w:pPr>
              <w:jc w:val="left"/>
              <w:rPr>
                <w:sz w:val="16"/>
              </w:rPr>
            </w:pPr>
          </w:p>
        </w:tc>
        <w:tc>
          <w:tcPr>
            <w:tcW w:w="1985" w:type="dxa"/>
            <w:tcBorders>
              <w:bottom w:val="single" w:color="auto" w:sz="4" w:space="0"/>
            </w:tcBorders>
          </w:tcPr>
          <w:p w:rsidRPr="00527290" w:rsidR="003763C0" w:rsidP="003763C0" w:rsidRDefault="003763C0" w14:paraId="7E1B605C" w14:textId="77777777">
            <w:pPr>
              <w:rPr>
                <w:sz w:val="16"/>
              </w:rPr>
            </w:pPr>
          </w:p>
          <w:p w:rsidR="0010460E" w:rsidP="003763C0" w:rsidRDefault="0010460E" w14:paraId="7B4C9BD6" w14:textId="426F32C0">
            <w:pPr>
              <w:rPr>
                <w:sz w:val="18"/>
              </w:rPr>
            </w:pPr>
          </w:p>
        </w:tc>
      </w:tr>
      <w:tr w:rsidR="003763C0" w:rsidTr="00B802F3" w14:paraId="01E26297" w14:textId="77777777">
        <w:trPr>
          <w:cantSplit/>
          <w:trHeight w:val="1256"/>
          <w:jc w:val="center"/>
        </w:trPr>
        <w:tc>
          <w:tcPr>
            <w:tcW w:w="3959" w:type="dxa"/>
            <w:tcBorders>
              <w:bottom w:val="single" w:color="auto" w:sz="8" w:space="0"/>
            </w:tcBorders>
          </w:tcPr>
          <w:p w:rsidRPr="00695F48" w:rsidR="003763C0" w:rsidP="003763C0" w:rsidRDefault="008E7593" w14:paraId="2A079F90" w14:textId="2618BC3F">
            <w:pPr>
              <w:rPr>
                <w:rFonts w:ascii="ＭＳ ゴシック" w:hAnsi="ＭＳ ゴシック"/>
                <w:sz w:val="20"/>
              </w:rPr>
            </w:pPr>
            <w:r>
              <w:rPr>
                <w:rFonts w:hint="eastAsia" w:ascii="ＭＳ ゴシック" w:hAnsi="ＭＳ ゴシック"/>
                <w:sz w:val="20"/>
              </w:rPr>
              <w:t>□</w:t>
            </w:r>
            <w:r w:rsidRPr="00695F48" w:rsidR="003763C0">
              <w:rPr>
                <w:rFonts w:hint="eastAsia" w:ascii="ＭＳ ゴシック" w:hAnsi="ＭＳ ゴシック"/>
                <w:sz w:val="20"/>
              </w:rPr>
              <w:t>５Ｓ □ﾌﾟﾛｼﾞｪｸﾄ □効率</w:t>
            </w:r>
          </w:p>
          <w:p w:rsidRPr="008E7593" w:rsidR="003763C0" w:rsidP="003763C0" w:rsidRDefault="003763C0" w14:paraId="3B138EEB" w14:textId="46AA95BA">
            <w:pPr>
              <w:rPr>
                <w:rFonts w:ascii="ＭＳ ゴシック" w:hAnsi="ＭＳ ゴシック"/>
                <w:sz w:val="18"/>
                <w:szCs w:val="22"/>
              </w:rPr>
            </w:pPr>
          </w:p>
        </w:tc>
        <w:tc>
          <w:tcPr>
            <w:tcW w:w="2551" w:type="dxa"/>
            <w:tcBorders>
              <w:bottom w:val="single" w:color="auto" w:sz="8" w:space="0"/>
              <w:right w:val="single" w:color="auto" w:sz="4" w:space="0"/>
            </w:tcBorders>
          </w:tcPr>
          <w:p w:rsidRPr="00461F80" w:rsidR="003763C0" w:rsidP="003763C0" w:rsidRDefault="003763C0" w14:paraId="785EA230" w14:textId="77777777">
            <w:pPr>
              <w:rPr>
                <w:sz w:val="18"/>
              </w:rPr>
            </w:pPr>
            <w:r w:rsidRPr="00695F48">
              <w:rPr>
                <w:rFonts w:hint="eastAsia"/>
                <w:sz w:val="18"/>
              </w:rPr>
              <w:t>目標値：</w:t>
            </w:r>
          </w:p>
          <w:p w:rsidRPr="008E7593" w:rsidR="003763C0" w:rsidP="003763C0" w:rsidRDefault="003763C0" w14:paraId="2C74FDAD" w14:textId="37733EC1">
            <w:pPr>
              <w:jc w:val="left"/>
              <w:rPr>
                <w:rFonts w:hint="eastAsia"/>
                <w:sz w:val="18"/>
                <w:szCs w:val="20"/>
              </w:rPr>
            </w:pPr>
          </w:p>
        </w:tc>
        <w:tc>
          <w:tcPr>
            <w:tcW w:w="4395" w:type="dxa"/>
            <w:tcBorders>
              <w:left w:val="single" w:color="auto" w:sz="4" w:space="0"/>
              <w:bottom w:val="single" w:color="auto" w:sz="8" w:space="0"/>
            </w:tcBorders>
          </w:tcPr>
          <w:p w:rsidRPr="00695F48" w:rsidR="003763C0" w:rsidP="003763C0" w:rsidRDefault="003763C0" w14:paraId="1F3491F1" w14:textId="77777777">
            <w:pPr>
              <w:rPr>
                <w:sz w:val="18"/>
              </w:rPr>
            </w:pPr>
            <w:r w:rsidRPr="00695F48">
              <w:rPr>
                <w:rFonts w:hint="eastAsia"/>
                <w:sz w:val="18"/>
              </w:rPr>
              <w:t>具体策</w:t>
            </w:r>
          </w:p>
          <w:p w:rsidRPr="008E7593" w:rsidR="00661ADA" w:rsidP="003763C0" w:rsidRDefault="00661ADA" w14:paraId="0C2DC98B" w14:textId="5EA01FCD">
            <w:pPr>
              <w:rPr>
                <w:sz w:val="18"/>
                <w:szCs w:val="18"/>
              </w:rPr>
            </w:pPr>
          </w:p>
        </w:tc>
        <w:tc>
          <w:tcPr>
            <w:tcW w:w="2835" w:type="dxa"/>
            <w:tcBorders>
              <w:bottom w:val="single" w:color="auto" w:sz="8" w:space="0"/>
            </w:tcBorders>
          </w:tcPr>
          <w:p w:rsidRPr="00A37821" w:rsidR="003763C0" w:rsidP="003763C0" w:rsidRDefault="003763C0" w14:paraId="53998FE5" w14:textId="77777777">
            <w:pPr>
              <w:jc w:val="left"/>
              <w:rPr>
                <w:sz w:val="16"/>
              </w:rPr>
            </w:pPr>
          </w:p>
          <w:p w:rsidRPr="007F3158" w:rsidR="00C37776" w:rsidP="003763C0" w:rsidRDefault="00C37776" w14:paraId="45321916" w14:textId="3FF0EB31">
            <w:pPr>
              <w:jc w:val="left"/>
              <w:rPr>
                <w:sz w:val="16"/>
              </w:rPr>
            </w:pPr>
          </w:p>
        </w:tc>
        <w:tc>
          <w:tcPr>
            <w:tcW w:w="1985" w:type="dxa"/>
            <w:tcBorders>
              <w:bottom w:val="single" w:color="auto" w:sz="8" w:space="0"/>
            </w:tcBorders>
          </w:tcPr>
          <w:p w:rsidRPr="000C4FAE" w:rsidR="003763C0" w:rsidP="003763C0" w:rsidRDefault="003763C0" w14:paraId="2DF9331D" w14:textId="77777777">
            <w:pPr>
              <w:rPr>
                <w:sz w:val="14"/>
              </w:rPr>
            </w:pPr>
          </w:p>
          <w:p w:rsidRPr="00F37231" w:rsidR="00E27CC4" w:rsidP="00E27CC4" w:rsidRDefault="00E27CC4" w14:paraId="4C2ABC5F" w14:textId="00669A85">
            <w:pPr>
              <w:rPr>
                <w:sz w:val="16"/>
              </w:rPr>
            </w:pPr>
          </w:p>
          <w:p w:rsidRPr="00F37231" w:rsidR="00D22052" w:rsidP="003763C0" w:rsidRDefault="00D22052" w14:paraId="17DC84E1" w14:textId="187B89F9">
            <w:pPr>
              <w:rPr>
                <w:sz w:val="16"/>
              </w:rPr>
            </w:pPr>
          </w:p>
        </w:tc>
      </w:tr>
      <w:tr w:rsidR="003763C0" w:rsidTr="00B802F3" w14:paraId="57A16EDD" w14:textId="77777777">
        <w:trPr>
          <w:cantSplit/>
          <w:trHeight w:val="817"/>
          <w:jc w:val="center"/>
        </w:trPr>
        <w:tc>
          <w:tcPr>
            <w:tcW w:w="3959" w:type="dxa"/>
            <w:tcBorders>
              <w:bottom w:val="single" w:color="auto" w:sz="8" w:space="0"/>
            </w:tcBorders>
          </w:tcPr>
          <w:p w:rsidRPr="00695F48" w:rsidR="003763C0" w:rsidP="003763C0" w:rsidRDefault="003763C0" w14:paraId="64ECECD5" w14:textId="77777777">
            <w:pPr>
              <w:rPr>
                <w:rFonts w:ascii="ＭＳ ゴシック" w:hAnsi="ＭＳ ゴシック"/>
                <w:sz w:val="20"/>
              </w:rPr>
            </w:pPr>
            <w:r w:rsidRPr="00695F48">
              <w:rPr>
                <w:rFonts w:hint="eastAsia" w:ascii="ＭＳ ゴシック" w:hAnsi="ＭＳ ゴシック"/>
                <w:sz w:val="20"/>
              </w:rPr>
              <w:t>☐自己啓発</w:t>
            </w:r>
          </w:p>
          <w:p w:rsidRPr="008E7593" w:rsidR="00461F80" w:rsidP="003763C0" w:rsidRDefault="00461F80" w14:paraId="5CBB3FCD" w14:textId="1DFA8C2A">
            <w:pPr>
              <w:rPr>
                <w:rFonts w:ascii="ＭＳ ゴシック" w:hAnsi="ＭＳ ゴシック"/>
                <w:sz w:val="18"/>
                <w:szCs w:val="22"/>
              </w:rPr>
            </w:pPr>
          </w:p>
        </w:tc>
        <w:tc>
          <w:tcPr>
            <w:tcW w:w="2551" w:type="dxa"/>
            <w:tcBorders>
              <w:bottom w:val="single" w:color="auto" w:sz="8" w:space="0"/>
              <w:right w:val="single" w:color="auto" w:sz="4" w:space="0"/>
            </w:tcBorders>
          </w:tcPr>
          <w:p w:rsidRPr="00695F48" w:rsidR="003763C0" w:rsidP="003763C0" w:rsidRDefault="003763C0" w14:paraId="168B7F81" w14:textId="77777777">
            <w:pPr>
              <w:rPr>
                <w:sz w:val="18"/>
              </w:rPr>
            </w:pPr>
            <w:r w:rsidRPr="00695F48">
              <w:rPr>
                <w:rFonts w:hint="eastAsia"/>
                <w:sz w:val="18"/>
              </w:rPr>
              <w:t>目標値：</w:t>
            </w:r>
          </w:p>
          <w:p w:rsidRPr="008E7593" w:rsidR="00461F80" w:rsidP="003763C0" w:rsidRDefault="00461F80" w14:paraId="2B07F9D1" w14:textId="2FDFE17A">
            <w:pPr>
              <w:rPr>
                <w:sz w:val="18"/>
                <w:szCs w:val="20"/>
              </w:rPr>
            </w:pPr>
          </w:p>
        </w:tc>
        <w:tc>
          <w:tcPr>
            <w:tcW w:w="4395" w:type="dxa"/>
            <w:tcBorders>
              <w:left w:val="single" w:color="auto" w:sz="4" w:space="0"/>
              <w:bottom w:val="single" w:color="auto" w:sz="8" w:space="0"/>
            </w:tcBorders>
          </w:tcPr>
          <w:p w:rsidR="003763C0" w:rsidP="003763C0" w:rsidRDefault="003763C0" w14:paraId="6C07A1BD" w14:textId="77777777">
            <w:pPr>
              <w:rPr>
                <w:sz w:val="18"/>
              </w:rPr>
            </w:pPr>
            <w:r w:rsidRPr="00695F48">
              <w:rPr>
                <w:rFonts w:hint="eastAsia"/>
                <w:sz w:val="18"/>
              </w:rPr>
              <w:t>具体策</w:t>
            </w:r>
          </w:p>
          <w:p w:rsidRPr="008E7593" w:rsidR="003763C0" w:rsidP="003763C0" w:rsidRDefault="003763C0" w14:paraId="7BD4BAB1" w14:textId="3AD9E454">
            <w:pPr>
              <w:rPr>
                <w:sz w:val="18"/>
                <w:szCs w:val="21"/>
              </w:rPr>
            </w:pPr>
          </w:p>
        </w:tc>
        <w:tc>
          <w:tcPr>
            <w:tcW w:w="2835" w:type="dxa"/>
            <w:tcBorders>
              <w:bottom w:val="single" w:color="auto" w:sz="8" w:space="0"/>
            </w:tcBorders>
          </w:tcPr>
          <w:p w:rsidR="003763C0" w:rsidP="003763C0" w:rsidRDefault="003763C0" w14:paraId="2B0B179B" w14:textId="77777777">
            <w:pPr>
              <w:jc w:val="left"/>
              <w:rPr>
                <w:sz w:val="16"/>
              </w:rPr>
            </w:pPr>
          </w:p>
          <w:p w:rsidRPr="00A37821" w:rsidR="003763C0" w:rsidP="003763C0" w:rsidRDefault="003763C0" w14:paraId="63956029" w14:textId="7AEF03FF">
            <w:pPr>
              <w:jc w:val="left"/>
              <w:rPr>
                <w:sz w:val="16"/>
              </w:rPr>
            </w:pPr>
          </w:p>
        </w:tc>
        <w:tc>
          <w:tcPr>
            <w:tcW w:w="1985" w:type="dxa"/>
            <w:tcBorders>
              <w:bottom w:val="single" w:color="auto" w:sz="8" w:space="0"/>
            </w:tcBorders>
          </w:tcPr>
          <w:p w:rsidRPr="00A37821" w:rsidR="003763C0" w:rsidP="003763C0" w:rsidRDefault="003763C0" w14:paraId="7496F057" w14:textId="77777777">
            <w:pPr>
              <w:rPr>
                <w:sz w:val="16"/>
              </w:rPr>
            </w:pPr>
          </w:p>
          <w:p w:rsidRPr="00A37821" w:rsidR="003763C0" w:rsidP="003763C0" w:rsidRDefault="003763C0" w14:paraId="5D8F2593" w14:textId="3E79563B">
            <w:pPr>
              <w:rPr>
                <w:sz w:val="16"/>
              </w:rPr>
            </w:pPr>
          </w:p>
        </w:tc>
      </w:tr>
    </w:tbl>
    <w:p w:rsidR="00EF4230" w:rsidP="000C0BA9" w:rsidRDefault="003A108B" w14:paraId="6726F4CA" w14:textId="77777777">
      <w:pPr>
        <w:jc w:val="left"/>
      </w:pPr>
      <w:r>
        <w:rPr>
          <w:noProof/>
          <w:sz w:val="20"/>
        </w:rPr>
        <mc:AlternateContent>
          <mc:Choice Requires="wps">
            <w:drawing>
              <wp:anchor distT="0" distB="0" distL="114300" distR="114300" simplePos="0" relativeHeight="251657216" behindDoc="0" locked="0" layoutInCell="1" allowOverlap="1" wp14:anchorId="18932B4E" wp14:editId="60F1171E">
                <wp:simplePos x="0" y="0"/>
                <wp:positionH relativeFrom="column">
                  <wp:posOffset>6904355</wp:posOffset>
                </wp:positionH>
                <wp:positionV relativeFrom="paragraph">
                  <wp:posOffset>56515</wp:posOffset>
                </wp:positionV>
                <wp:extent cx="2952750" cy="190500"/>
                <wp:effectExtent l="0" t="0" r="1270" b="63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201" w:rsidRDefault="001B2201" w14:paraId="7ED6E2F4" w14:textId="77777777">
                            <w:pPr>
                              <w:ind w:firstLine="210" w:firstLineChars="100"/>
                              <w:rPr>
                                <w:color w:val="FFFFFF"/>
                              </w:rPr>
                            </w:pPr>
                            <w:r>
                              <w:rPr>
                                <w:rFonts w:hint="eastAsia"/>
                                <w:color w:val="FFFFFF"/>
                              </w:rPr>
                              <w:t>項目欄の数字は経営方針の場合に相当する。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style="position:absolute;margin-left:543.65pt;margin-top:4.45pt;width:232.5pt;height: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" w14:anchorId="18932B4E">
                <v:textbox inset="0,0,0,0">
                  <w:txbxContent>
                    <w:p w:rsidR="001B2201" w:rsidRDefault="001B2201" w14:paraId="7ED6E2F4" w14:textId="77777777">
                      <w:pPr>
                        <w:ind w:firstLine="210" w:firstLineChars="100"/>
                        <w:rPr>
                          <w:color w:val="FFFFFF"/>
                        </w:rPr>
                      </w:pPr>
                      <w:r>
                        <w:rPr>
                          <w:rFonts w:hint="eastAsia"/>
                          <w:color w:val="FFFFFF"/>
                        </w:rPr>
                        <w:t>項目欄の数字は経営方針の場合に相当する。</w:t>
                      </w:r>
                    </w:p>
                  </w:txbxContent>
                </v:textbox>
              </v:shape>
            </w:pict>
          </mc:Fallback>
        </mc:AlternateContent>
      </w:r>
      <w:r w:rsidR="00EF4230">
        <w:rPr>
          <w:rFonts w:hint="eastAsia"/>
        </w:rPr>
        <w:t>上記項目に対して、それぞれの業務、守備範囲、役割、立場を熟考しテーマと目標値を設定すること。</w:t>
      </w:r>
    </w:p>
    <w:p w:rsidR="00EF4230" w:rsidP="000C0BA9" w:rsidRDefault="00EF4230" w14:paraId="5C89E7C9" w14:textId="77777777">
      <w:pPr>
        <w:jc w:val="left"/>
      </w:pPr>
      <w:r>
        <w:rPr>
          <w:rFonts w:hint="eastAsia"/>
        </w:rPr>
        <w:t>上長との面談で調整の上、完成させ、半期の個人業務目標とすること。</w:t>
      </w:r>
    </w:p>
    <w:p w:rsidR="00EF4230" w:rsidP="000C0BA9" w:rsidRDefault="00EF4230" w14:paraId="318DF445" w14:textId="77777777">
      <w:pPr>
        <w:jc w:val="left"/>
      </w:pPr>
      <w:r>
        <w:rPr>
          <w:rFonts w:hint="eastAsia"/>
        </w:rPr>
        <w:t>全ての項目を埋める必要はなく本人が決める。　本人に熟考させるのと上長との面談で会社の方向性とを一致させるのがポイント。　　改訂</w:t>
      </w:r>
      <w:r>
        <w:t>2010/10/20</w:t>
      </w:r>
    </w:p>
    <w:sectPr w:rsidR="00EF4230">
      <w:headerReference w:type="even" r:id="rId6"/>
      <w:headerReference w:type="default" r:id="rId7"/>
      <w:footerReference w:type="even" r:id="rId8"/>
      <w:footerReference w:type="default" r:id="rId9"/>
      <w:headerReference w:type="first" r:id="rId10"/>
      <w:footerReference w:type="first" r:id="rId11"/>
      <w:pgSz w:w="16838" w:h="11906" w:orient="landscape" w:code="9"/>
      <w:pgMar w:top="1134" w:right="714" w:bottom="567" w:left="567" w:header="567" w:footer="284" w:gutter="0"/>
      <w:cols w:space="425"/>
      <w:docGrid w:type="linesAndChar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7794E" w:rsidRDefault="0097794E" w14:paraId="3BD6ECC5" w14:textId="77777777">
      <w:r>
        <w:separator/>
      </w:r>
    </w:p>
  </w:endnote>
  <w:endnote w:type="continuationSeparator" w:id="0">
    <w:p w:rsidR="0097794E" w:rsidRDefault="0097794E" w14:paraId="7FB5D50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altName w:val="MS PGothic"/>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63CB2" w:rsidRDefault="00963CB2" w14:paraId="6B78F9C6" w14:textId="7777777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63CB2" w:rsidRDefault="00963CB2" w14:paraId="44DD0A46" w14:textId="77777777">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63CB2" w:rsidRDefault="00963CB2" w14:paraId="3B7F3A2B" w14:textId="7777777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7794E" w:rsidRDefault="0097794E" w14:paraId="73734797" w14:textId="77777777">
      <w:r>
        <w:separator/>
      </w:r>
    </w:p>
  </w:footnote>
  <w:footnote w:type="continuationSeparator" w:id="0">
    <w:p w:rsidR="0097794E" w:rsidRDefault="0097794E" w14:paraId="785629E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63CB2" w:rsidRDefault="00963CB2" w14:paraId="4A12C625" w14:textId="7777777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B2201" w:rsidRDefault="001B2201" w14:paraId="7BD1D098" w14:textId="038ECD17">
    <w:pPr>
      <w:pStyle w:val="a3"/>
      <w:rPr>
        <w:rFonts w:eastAsia="ＭＳ 明朝"/>
        <w:lang w:eastAsia="zh-CN"/>
      </w:rPr>
    </w:pPr>
    <w:r w:rsidRPr="088CB32D" w:rsidR="088CB32D">
      <w:rPr>
        <w:rFonts w:eastAsia="ＭＳ 明朝"/>
        <w:lang w:eastAsia="zh-CN"/>
      </w:rPr>
      <w:t>向陽技研株式会社　　　　　　　　　　　　　　　　　　　　　　　　　　　　　　　　　　　　　　　　　　　　　　　</w:t>
    </w:r>
    <w:r w:rsidRPr="088CB32D" w:rsidR="088CB32D">
      <w:rPr>
        <w:rFonts w:eastAsia="ＭＳ 明朝"/>
        <w:lang w:eastAsia="zh-CN"/>
      </w:rPr>
      <w:t>　</w:t>
    </w:r>
    <w:r w:rsidRPr="088CB32D" w:rsidR="088CB32D">
      <w:rPr>
        <w:rFonts w:eastAsia="ＭＳ 明朝"/>
        <w:lang w:eastAsia="zh-CN"/>
      </w:rPr>
      <w:t>提出日　　</w:t>
    </w:r>
    <w:r w:rsidRPr="088CB32D" w:rsidR="088CB32D">
      <w:rPr>
        <w:rFonts w:eastAsia="ＭＳ 明朝"/>
        <w:lang w:eastAsia="zh-CN"/>
      </w:rPr>
      <w:t>　YYYY</w:t>
    </w:r>
    <w:r w:rsidRPr="088CB32D" w:rsidR="088CB32D">
      <w:rPr>
        <w:rFonts w:eastAsia="ＭＳ 明朝"/>
        <w:lang w:eastAsia="zh-CN"/>
      </w:rPr>
      <w:t>年</w:t>
    </w:r>
    <w:r w:rsidRPr="088CB32D" w:rsidR="088CB32D">
      <w:rPr>
        <w:rFonts w:eastAsia="ＭＳ 明朝"/>
        <w:lang w:eastAsia="zh-CN"/>
      </w:rPr>
      <w:t>　　</w:t>
    </w:r>
    <w:r w:rsidRPr="088CB32D" w:rsidR="088CB32D">
      <w:rPr>
        <w:rFonts w:eastAsia="ＭＳ 明朝"/>
        <w:lang w:eastAsia="zh-CN"/>
      </w:rPr>
      <w:t>MM</w:t>
    </w:r>
    <w:r w:rsidRPr="088CB32D" w:rsidR="088CB32D">
      <w:rPr>
        <w:rFonts w:eastAsia="ＭＳ 明朝"/>
        <w:lang w:eastAsia="zh-CN"/>
      </w:rPr>
      <w:t>月</w:t>
    </w:r>
    <w:r w:rsidRPr="088CB32D" w:rsidR="088CB32D">
      <w:rPr>
        <w:rFonts w:eastAsia="ＭＳ 明朝"/>
        <w:lang w:eastAsia="zh-CN"/>
      </w:rPr>
      <w:t>　　</w:t>
    </w:r>
    <w:r w:rsidRPr="088CB32D" w:rsidR="088CB32D">
      <w:rPr>
        <w:rFonts w:eastAsia="ＭＳ 明朝"/>
        <w:lang w:eastAsia="zh-CN"/>
      </w:rPr>
      <w:t>23</w:t>
    </w:r>
    <w:r w:rsidRPr="088CB32D" w:rsidR="088CB32D">
      <w:rPr>
        <w:rFonts w:eastAsia="ＭＳ 明朝"/>
        <w:lang w:eastAsia="zh-CN"/>
      </w:rPr>
      <w:t>日　　　　　　　　</w:t>
    </w:r>
  </w:p>
  <w:p w:rsidR="001B2201" w:rsidRDefault="001B2201" w14:paraId="3B3C43F1" w14:textId="0DFB15C7">
    <w:pPr>
      <w:pStyle w:val="a3"/>
      <w:rPr>
        <w:rFonts w:eastAsia="ＭＳ 明朝"/>
        <w:lang w:eastAsia="zh-CN"/>
      </w:rPr>
    </w:pPr>
    <w:r w:rsidRPr="088CB32D" w:rsidR="088CB32D">
      <w:rPr>
        <w:rFonts w:eastAsia="ＭＳ 明朝"/>
        <w:lang w:eastAsia="zh-CN"/>
      </w:rPr>
      <w:t>　　　　　　　　　　　　　　　　　　　　　　　　　　　　　　　　　　　　　　　　　　　　　　　　　　　　　</w:t>
    </w:r>
    <w:r w:rsidRPr="088CB32D" w:rsidR="088CB32D">
      <w:rPr>
        <w:rFonts w:eastAsia="ＭＳ 明朝"/>
        <w:lang w:eastAsia="zh-CN"/>
      </w:rPr>
      <w:t>　　　部署　営業部</w:t>
    </w:r>
    <w:r w:rsidRPr="088CB32D" w:rsidR="088CB32D">
      <w:rPr>
        <w:rFonts w:eastAsia="ＭＳ 明朝"/>
        <w:lang w:eastAsia="zh-CN"/>
      </w:rPr>
      <w:t>　　　　</w:t>
    </w:r>
    <w:r w:rsidRPr="088CB32D" w:rsidR="088CB32D">
      <w:rPr>
        <w:rFonts w:eastAsia="ＭＳ 明朝"/>
        <w:lang w:eastAsia="zh-CN"/>
      </w:rPr>
      <w:t>氏名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63CB2" w:rsidRDefault="00963CB2" w14:paraId="23A6A401" w14:textId="7777777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trackRevisions w:val="false"/>
  <w:defaultTabStop w:val="840"/>
  <w:drawingGridHorizontalSpacing w:val="210"/>
  <w:drawingGridVerticalSpacing w:val="291"/>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ECE"/>
    <w:rsid w:val="000047BE"/>
    <w:rsid w:val="000069C0"/>
    <w:rsid w:val="00042F75"/>
    <w:rsid w:val="00064F4E"/>
    <w:rsid w:val="00076CF9"/>
    <w:rsid w:val="000B030A"/>
    <w:rsid w:val="000C0BA9"/>
    <w:rsid w:val="000C4FAE"/>
    <w:rsid w:val="000C7728"/>
    <w:rsid w:val="000D0710"/>
    <w:rsid w:val="000D12C5"/>
    <w:rsid w:val="0010460E"/>
    <w:rsid w:val="00125EC2"/>
    <w:rsid w:val="00164594"/>
    <w:rsid w:val="001A476D"/>
    <w:rsid w:val="001B2201"/>
    <w:rsid w:val="001D4FE7"/>
    <w:rsid w:val="001E0FD4"/>
    <w:rsid w:val="001E49F9"/>
    <w:rsid w:val="001E749B"/>
    <w:rsid w:val="0024321A"/>
    <w:rsid w:val="00271919"/>
    <w:rsid w:val="0029660A"/>
    <w:rsid w:val="002B0354"/>
    <w:rsid w:val="003763C0"/>
    <w:rsid w:val="003A108B"/>
    <w:rsid w:val="003A7706"/>
    <w:rsid w:val="003D68E5"/>
    <w:rsid w:val="003E26E3"/>
    <w:rsid w:val="0041267C"/>
    <w:rsid w:val="00445023"/>
    <w:rsid w:val="004546FE"/>
    <w:rsid w:val="00461F80"/>
    <w:rsid w:val="00465813"/>
    <w:rsid w:val="0049560A"/>
    <w:rsid w:val="004B3A77"/>
    <w:rsid w:val="004C1B32"/>
    <w:rsid w:val="004C6A6D"/>
    <w:rsid w:val="004D03E1"/>
    <w:rsid w:val="004E3D45"/>
    <w:rsid w:val="005000C1"/>
    <w:rsid w:val="00523282"/>
    <w:rsid w:val="00527290"/>
    <w:rsid w:val="00544A10"/>
    <w:rsid w:val="00556315"/>
    <w:rsid w:val="00574B1B"/>
    <w:rsid w:val="005914D0"/>
    <w:rsid w:val="00594815"/>
    <w:rsid w:val="005B7806"/>
    <w:rsid w:val="005C19DD"/>
    <w:rsid w:val="005D4737"/>
    <w:rsid w:val="006269A1"/>
    <w:rsid w:val="00645786"/>
    <w:rsid w:val="00661ADA"/>
    <w:rsid w:val="00695F48"/>
    <w:rsid w:val="006A702A"/>
    <w:rsid w:val="006C3C2B"/>
    <w:rsid w:val="00720506"/>
    <w:rsid w:val="00726E10"/>
    <w:rsid w:val="007800F3"/>
    <w:rsid w:val="007A3B92"/>
    <w:rsid w:val="007C744F"/>
    <w:rsid w:val="007F3158"/>
    <w:rsid w:val="008458E9"/>
    <w:rsid w:val="00865E5B"/>
    <w:rsid w:val="008D11F9"/>
    <w:rsid w:val="008E04D8"/>
    <w:rsid w:val="008E292B"/>
    <w:rsid w:val="008E7593"/>
    <w:rsid w:val="00955B9A"/>
    <w:rsid w:val="00963CB2"/>
    <w:rsid w:val="0097794E"/>
    <w:rsid w:val="009A193A"/>
    <w:rsid w:val="009A1D08"/>
    <w:rsid w:val="009C5816"/>
    <w:rsid w:val="009D0196"/>
    <w:rsid w:val="009E1CCB"/>
    <w:rsid w:val="00A118F7"/>
    <w:rsid w:val="00A12F38"/>
    <w:rsid w:val="00A37821"/>
    <w:rsid w:val="00A500CA"/>
    <w:rsid w:val="00A666AE"/>
    <w:rsid w:val="00AA31AC"/>
    <w:rsid w:val="00AD3345"/>
    <w:rsid w:val="00B41669"/>
    <w:rsid w:val="00B610C5"/>
    <w:rsid w:val="00B802F3"/>
    <w:rsid w:val="00BB6A7A"/>
    <w:rsid w:val="00C37776"/>
    <w:rsid w:val="00C62D5D"/>
    <w:rsid w:val="00C63C0C"/>
    <w:rsid w:val="00C675DA"/>
    <w:rsid w:val="00C915FC"/>
    <w:rsid w:val="00C96D8D"/>
    <w:rsid w:val="00CC2933"/>
    <w:rsid w:val="00CF2CB3"/>
    <w:rsid w:val="00D22052"/>
    <w:rsid w:val="00D41DAC"/>
    <w:rsid w:val="00D45821"/>
    <w:rsid w:val="00D75D84"/>
    <w:rsid w:val="00D75F2C"/>
    <w:rsid w:val="00D92592"/>
    <w:rsid w:val="00DC54EA"/>
    <w:rsid w:val="00DD1CA9"/>
    <w:rsid w:val="00DF0ECE"/>
    <w:rsid w:val="00E0278E"/>
    <w:rsid w:val="00E23F80"/>
    <w:rsid w:val="00E27CC4"/>
    <w:rsid w:val="00E4542C"/>
    <w:rsid w:val="00E835D4"/>
    <w:rsid w:val="00E95372"/>
    <w:rsid w:val="00EC4680"/>
    <w:rsid w:val="00EE072D"/>
    <w:rsid w:val="00EF4230"/>
    <w:rsid w:val="00F114B0"/>
    <w:rsid w:val="00F13989"/>
    <w:rsid w:val="00F236CF"/>
    <w:rsid w:val="00F37231"/>
    <w:rsid w:val="00F5381C"/>
    <w:rsid w:val="00F70936"/>
    <w:rsid w:val="00FA066F"/>
    <w:rsid w:val="00FA35C8"/>
    <w:rsid w:val="00FC2C78"/>
    <w:rsid w:val="00FF5EAA"/>
    <w:rsid w:val="088CB3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14:docId w14:val="5784D891"/>
  <w15:docId w15:val="{B3CC9C46-CD3B-47B0-A6B5-8B944F075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hAnsi="Century" w:eastAsia="ＭＳ 明朝"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pPr>
      <w:widowControl w:val="0"/>
      <w:jc w:val="both"/>
    </w:pPr>
    <w:rPr>
      <w:rFonts w:eastAsia="ＭＳ ゴシック"/>
      <w:kern w:val="2"/>
      <w:sz w:val="21"/>
      <w:szCs w:val="24"/>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paragraph" w:styleId="a3">
    <w:name w:val="header"/>
    <w:basedOn w:val="a"/>
    <w:semiHidden/>
    <w:pPr>
      <w:tabs>
        <w:tab w:val="center" w:pos="4252"/>
        <w:tab w:val="right" w:pos="8504"/>
      </w:tabs>
      <w:snapToGrid w:val="0"/>
    </w:pPr>
  </w:style>
  <w:style w:type="paragraph" w:styleId="a4">
    <w:name w:val="footer"/>
    <w:basedOn w:val="a"/>
    <w:semiHidden/>
    <w:pPr>
      <w:tabs>
        <w:tab w:val="center" w:pos="4252"/>
        <w:tab w:val="right" w:pos="8504"/>
      </w:tabs>
      <w:snapToGrid w:val="0"/>
    </w:pPr>
  </w:style>
  <w:style w:type="character" w:styleId="a5">
    <w:name w:val="Hyperlink"/>
    <w:basedOn w:val="a0"/>
    <w:semiHidden/>
    <w:rPr>
      <w:color w:val="0000FF"/>
      <w:u w:val="single"/>
    </w:rPr>
  </w:style>
  <w:style w:type="paragraph" w:styleId="a6">
    <w:name w:val="Balloon Text"/>
    <w:basedOn w:val="a"/>
    <w:rPr>
      <w:rFonts w:ascii="Arial" w:hAnsi="Arial"/>
      <w:sz w:val="18"/>
      <w:szCs w:val="18"/>
    </w:rPr>
  </w:style>
  <w:style w:type="character" w:styleId="a7" w:customStyle="1">
    <w:name w:val="(文字) (文字)"/>
    <w:basedOn w:val="a0"/>
    <w:rPr>
      <w:rFonts w:ascii="Arial" w:hAnsi="Arial" w:eastAsia="ＭＳ ゴシック"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footer" Target="footer3.xml" Id="rId11" /><Relationship Type="http://schemas.openxmlformats.org/officeDocument/2006/relationships/endnotes" Target="endnotes.xml" Id="rId5" /><Relationship Type="http://schemas.openxmlformats.org/officeDocument/2006/relationships/header" Target="header3.xml" Id="rId10" /><Relationship Type="http://schemas.openxmlformats.org/officeDocument/2006/relationships/footnotes" Target="footnotes.xml" Id="rId4" /><Relationship Type="http://schemas.openxmlformats.org/officeDocument/2006/relationships/footer" Target="footer2.xml" Id="rId9"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skiso</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項　目</dc:title>
  <dc:creator>katayama</dc:creator>
  <lastModifiedBy>みか たん</lastModifiedBy>
  <revision>5</revision>
  <lastPrinted>2018-08-20T05:52:00.0000000Z</lastPrinted>
  <dcterms:created xsi:type="dcterms:W3CDTF">2021-11-11T02:57:00.0000000Z</dcterms:created>
  <dcterms:modified xsi:type="dcterms:W3CDTF">2023-05-02T08:23:37.0356021Z</dcterms:modified>
</coreProperties>
</file>